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9B2B47" w:rsidRDefault="00E530B9" w:rsidP="00E530B9">
      <w:pPr>
        <w:pStyle w:val="1"/>
        <w:rPr>
          <w:caps/>
          <w:szCs w:val="28"/>
        </w:rPr>
      </w:pPr>
      <w:bookmarkStart w:id="0" w:name="_GoBack"/>
      <w:bookmarkEnd w:id="0"/>
      <w:r w:rsidRPr="009B2B47">
        <w:rPr>
          <w:caps/>
          <w:szCs w:val="28"/>
        </w:rPr>
        <w:t xml:space="preserve">РОССИЙСКАЯ ФЕДЕРАЦИЯ 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КАЛИНИНГРАДСКАЯ ОБЛАСТЬ</w:t>
      </w:r>
    </w:p>
    <w:p w:rsidR="0087354A" w:rsidRPr="009B2B47" w:rsidRDefault="0087354A" w:rsidP="00E530B9">
      <w:pPr>
        <w:pStyle w:val="1"/>
        <w:rPr>
          <w:caps/>
          <w:szCs w:val="28"/>
        </w:rPr>
      </w:pP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администрация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муниципального образования</w:t>
      </w:r>
    </w:p>
    <w:p w:rsidR="00E530B9" w:rsidRPr="009B2B47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B47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городской округ» </w:t>
      </w:r>
    </w:p>
    <w:p w:rsidR="0087354A" w:rsidRPr="009B2B47" w:rsidRDefault="0087354A" w:rsidP="00E530B9">
      <w:pPr>
        <w:pStyle w:val="1"/>
        <w:rPr>
          <w:szCs w:val="28"/>
        </w:rPr>
      </w:pPr>
    </w:p>
    <w:p w:rsidR="00E530B9" w:rsidRPr="009B2B47" w:rsidRDefault="00E530B9" w:rsidP="00E530B9">
      <w:pPr>
        <w:pStyle w:val="1"/>
        <w:rPr>
          <w:szCs w:val="28"/>
        </w:rPr>
      </w:pPr>
      <w:r w:rsidRPr="009B2B47">
        <w:rPr>
          <w:szCs w:val="28"/>
        </w:rPr>
        <w:t>ПОСТАНОВЛЕНИЕ</w:t>
      </w:r>
    </w:p>
    <w:p w:rsidR="00E530B9" w:rsidRPr="009B2B47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0B9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 xml:space="preserve">от  </w:t>
      </w:r>
      <w:r w:rsidR="00792306" w:rsidRPr="009B2B47">
        <w:rPr>
          <w:rFonts w:ascii="Times New Roman" w:hAnsi="Times New Roman" w:cs="Times New Roman"/>
          <w:sz w:val="28"/>
          <w:szCs w:val="28"/>
        </w:rPr>
        <w:t>«      »</w:t>
      </w:r>
      <w:r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792306" w:rsidRPr="009B2B47">
        <w:rPr>
          <w:rFonts w:ascii="Times New Roman" w:hAnsi="Times New Roman" w:cs="Times New Roman"/>
          <w:sz w:val="28"/>
          <w:szCs w:val="28"/>
        </w:rPr>
        <w:t>октября</w:t>
      </w:r>
      <w:r w:rsidRPr="009B2B47">
        <w:rPr>
          <w:rFonts w:ascii="Times New Roman" w:hAnsi="Times New Roman" w:cs="Times New Roman"/>
          <w:sz w:val="28"/>
          <w:szCs w:val="28"/>
        </w:rPr>
        <w:t xml:space="preserve"> 20</w:t>
      </w:r>
      <w:r w:rsidR="00721D32" w:rsidRPr="009B2B47">
        <w:rPr>
          <w:rFonts w:ascii="Times New Roman" w:hAnsi="Times New Roman" w:cs="Times New Roman"/>
          <w:sz w:val="28"/>
          <w:szCs w:val="28"/>
        </w:rPr>
        <w:t>19</w:t>
      </w:r>
      <w:r w:rsidRPr="009B2B47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Pr="009B2B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54D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6367C" w:rsidRPr="00C45FE6" w:rsidRDefault="0076367C" w:rsidP="00E530B9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C45FE6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6367C" w:rsidRPr="00C45FE6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5FE6">
              <w:rPr>
                <w:rStyle w:val="FontStyle13"/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Административный регламент п</w:t>
            </w:r>
            <w:r w:rsidRPr="00C45FE6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 xml:space="preserve">редоставления муниципальной услуги </w:t>
            </w:r>
            <w:r w:rsidR="00E451D2" w:rsidRPr="00E451D2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«</w:t>
            </w:r>
            <w:r w:rsidR="00E451D2" w:rsidRPr="00E451D2">
              <w:rPr>
                <w:rStyle w:val="af0"/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="00E451D2" w:rsidRPr="00E451D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  <w:r w:rsidR="00E451D2" w:rsidRPr="00E451D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»</w:t>
            </w:r>
          </w:p>
        </w:tc>
      </w:tr>
    </w:tbl>
    <w:p w:rsidR="00E530B9" w:rsidRPr="00C45FE6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от 27.07.2010 № 210-ФЗ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организации предоставления государственных и муниципальных услуг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общих принципах организации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местного самоуправления в Российской Федерации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02.05.2006 № 59-ФЗ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 порядке рассмотрения обращений граждан Российской Федерации</w:t>
        </w:r>
      </w:hyperlink>
      <w:r w:rsidR="00792306" w:rsidRPr="00C45FE6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>»</w:t>
      </w:r>
      <w:r w:rsidR="00721D32" w:rsidRPr="00C45FE6">
        <w:rPr>
          <w:rFonts w:ascii="Times New Roman" w:hAnsi="Times New Roman" w:cs="Times New Roman"/>
          <w:sz w:val="27"/>
          <w:szCs w:val="27"/>
        </w:rPr>
        <w:t xml:space="preserve"> и в связи с изменением  режима работы  </w:t>
      </w:r>
      <w:r w:rsidR="0021774C" w:rsidRPr="00C45FE6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«Многофункциональный </w:t>
      </w:r>
      <w:r w:rsidR="00792306" w:rsidRPr="00C45FE6">
        <w:rPr>
          <w:rFonts w:ascii="Times New Roman" w:hAnsi="Times New Roman" w:cs="Times New Roman"/>
          <w:sz w:val="27"/>
          <w:szCs w:val="27"/>
        </w:rPr>
        <w:t>ц</w:t>
      </w:r>
      <w:r w:rsidR="0021774C" w:rsidRPr="00C45FE6">
        <w:rPr>
          <w:rFonts w:ascii="Times New Roman" w:hAnsi="Times New Roman" w:cs="Times New Roman"/>
          <w:sz w:val="27"/>
          <w:szCs w:val="27"/>
        </w:rPr>
        <w:t>ентр предоставления государственных и муниципальных услуг» (далее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-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МКУ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«МФЦ») а</w:t>
      </w:r>
      <w:r w:rsidRPr="00C45FE6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792306" w:rsidRPr="00C45FE6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1. 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в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административный регламент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предоставления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 муниципальной услуги </w:t>
      </w:r>
      <w:r w:rsidR="00E451D2" w:rsidRPr="00E451D2">
        <w:rPr>
          <w:rStyle w:val="af0"/>
          <w:rFonts w:ascii="Times New Roman" w:hAnsi="Times New Roman" w:cs="Times New Roman"/>
          <w:b w:val="0"/>
          <w:sz w:val="27"/>
          <w:szCs w:val="27"/>
        </w:rPr>
        <w:t>«С</w:t>
      </w:r>
      <w:r w:rsidR="00E451D2" w:rsidRPr="00E451D2">
        <w:rPr>
          <w:rFonts w:ascii="Times New Roman" w:hAnsi="Times New Roman" w:cs="Times New Roman"/>
          <w:bCs/>
          <w:sz w:val="27"/>
          <w:szCs w:val="27"/>
        </w:rPr>
        <w:t>огласование проектной документации на проведение работ по сохранению объекта культурного наследия местного (муниципального) значения</w:t>
      </w:r>
      <w:r w:rsidR="00E451D2" w:rsidRPr="00E451D2">
        <w:rPr>
          <w:rFonts w:ascii="Times New Roman" w:eastAsia="Calibri" w:hAnsi="Times New Roman" w:cs="Times New Roman"/>
          <w:sz w:val="27"/>
          <w:szCs w:val="27"/>
        </w:rPr>
        <w:t>»</w:t>
      </w:r>
      <w:r w:rsidR="00792306" w:rsidRPr="00C45FE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46C29" w:rsidRPr="00C45FE6">
        <w:rPr>
          <w:rFonts w:ascii="Times New Roman" w:eastAsia="Calibri" w:hAnsi="Times New Roman" w:cs="Times New Roman"/>
          <w:sz w:val="27"/>
          <w:szCs w:val="27"/>
        </w:rPr>
        <w:t>у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твержденного постановлением администрации от </w:t>
      </w:r>
      <w:r w:rsidR="009B2B47">
        <w:rPr>
          <w:rFonts w:ascii="Times New Roman" w:hAnsi="Times New Roman" w:cs="Times New Roman"/>
          <w:bCs/>
          <w:sz w:val="27"/>
          <w:szCs w:val="27"/>
        </w:rPr>
        <w:t>01 апреля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9B2B47">
        <w:rPr>
          <w:rFonts w:ascii="Times New Roman" w:hAnsi="Times New Roman" w:cs="Times New Roman"/>
          <w:bCs/>
          <w:sz w:val="27"/>
          <w:szCs w:val="27"/>
        </w:rPr>
        <w:t>7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9B2B47">
        <w:rPr>
          <w:rFonts w:ascii="Times New Roman" w:hAnsi="Times New Roman" w:cs="Times New Roman"/>
          <w:bCs/>
          <w:sz w:val="27"/>
          <w:szCs w:val="27"/>
        </w:rPr>
        <w:t>52</w:t>
      </w:r>
      <w:r w:rsidR="000278C6">
        <w:rPr>
          <w:rFonts w:ascii="Times New Roman" w:hAnsi="Times New Roman" w:cs="Times New Roman"/>
          <w:bCs/>
          <w:sz w:val="27"/>
          <w:szCs w:val="27"/>
        </w:rPr>
        <w:t>3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- в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.</w:t>
      </w:r>
      <w:r w:rsidR="00792306" w:rsidRPr="00C45FE6">
        <w:rPr>
          <w:sz w:val="27"/>
          <w:szCs w:val="27"/>
        </w:rPr>
        <w:t xml:space="preserve"> </w:t>
      </w:r>
      <w:r w:rsidR="00792306" w:rsidRPr="00C45FE6">
        <w:rPr>
          <w:rFonts w:ascii="Times New Roman" w:hAnsi="Times New Roman" w:cs="Times New Roman"/>
          <w:sz w:val="27"/>
          <w:szCs w:val="27"/>
        </w:rPr>
        <w:t>1.3.2.1.</w:t>
      </w:r>
      <w:r w:rsidR="00792306" w:rsidRPr="00C45FE6">
        <w:rPr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54D" w:rsidRPr="00C45FE6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485059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>понедельник,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 вторник,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среда, пятница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>.00 до 18.00,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четверг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.00 до 20.00, </w:t>
      </w:r>
    </w:p>
    <w:p w:rsidR="0021774C" w:rsidRPr="00C45FE6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суббота 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и предпраздничные дни </w:t>
      </w:r>
      <w:r w:rsidRPr="00C45FE6">
        <w:rPr>
          <w:rFonts w:ascii="Times New Roman" w:hAnsi="Times New Roman" w:cs="Times New Roman"/>
          <w:i/>
          <w:sz w:val="27"/>
          <w:szCs w:val="27"/>
        </w:rPr>
        <w:t>с 08.00 до 17.00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.</w:t>
      </w:r>
    </w:p>
    <w:p w:rsidR="004C254D" w:rsidRPr="00C45FE6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792306" w:rsidRPr="00C45FE6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2. Управлению делами администрации (Н.В.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C45FE6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3. </w:t>
      </w:r>
      <w:r w:rsidR="00B97B80" w:rsidRPr="00C45FE6">
        <w:rPr>
          <w:rFonts w:ascii="Times New Roman" w:hAnsi="Times New Roman" w:cs="Times New Roman"/>
          <w:sz w:val="27"/>
          <w:szCs w:val="27"/>
        </w:rPr>
        <w:t>О</w:t>
      </w:r>
      <w:r w:rsidRPr="00C45FE6">
        <w:rPr>
          <w:rFonts w:ascii="Times New Roman" w:hAnsi="Times New Roman" w:cs="Times New Roman"/>
          <w:sz w:val="27"/>
          <w:szCs w:val="27"/>
        </w:rPr>
        <w:t>тделу культуры, туризма и спорта администрации</w:t>
      </w:r>
      <w:r w:rsidR="00B97B80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 xml:space="preserve">(Л.А.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Сингатулина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в общественно-политической газете «Волна».</w:t>
      </w:r>
    </w:p>
    <w:p w:rsidR="00792306" w:rsidRPr="00C45FE6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4. Контроль за исполнением данного постановления возложить на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C45FE6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C45FE6">
        <w:rPr>
          <w:rFonts w:ascii="Times New Roman" w:hAnsi="Times New Roman" w:cs="Times New Roman"/>
          <w:sz w:val="27"/>
          <w:szCs w:val="27"/>
        </w:rPr>
        <w:t>аместителя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 xml:space="preserve"> главы администрации муниципального образования «Зеленоградский городской округ Т.П. Артамонову.</w:t>
      </w:r>
      <w:r w:rsidRPr="00C45FE6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C45F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ab/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7354A" w:rsidRPr="00C45FE6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C45FE6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C45FE6">
        <w:rPr>
          <w:rFonts w:ascii="Times New Roman" w:hAnsi="Times New Roman"/>
          <w:sz w:val="27"/>
          <w:szCs w:val="27"/>
        </w:rPr>
        <w:tab/>
      </w:r>
      <w:r w:rsidRPr="00C45FE6">
        <w:rPr>
          <w:rFonts w:ascii="Times New Roman" w:hAnsi="Times New Roman"/>
          <w:sz w:val="27"/>
          <w:szCs w:val="27"/>
        </w:rPr>
        <w:tab/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="00792306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 </w:t>
      </w:r>
      <w:r w:rsidR="00D46C29" w:rsidRPr="00C45FE6">
        <w:rPr>
          <w:rFonts w:ascii="Times New Roman" w:hAnsi="Times New Roman"/>
          <w:sz w:val="27"/>
          <w:szCs w:val="27"/>
        </w:rPr>
        <w:t xml:space="preserve"> </w:t>
      </w:r>
      <w:r w:rsidR="00342CFF" w:rsidRPr="00C45FE6">
        <w:rPr>
          <w:rFonts w:ascii="Times New Roman" w:hAnsi="Times New Roman"/>
          <w:sz w:val="27"/>
          <w:szCs w:val="27"/>
        </w:rPr>
        <w:t xml:space="preserve">   </w:t>
      </w:r>
      <w:r w:rsidR="00C45FE6">
        <w:rPr>
          <w:rFonts w:ascii="Times New Roman" w:hAnsi="Times New Roman"/>
          <w:sz w:val="27"/>
          <w:szCs w:val="27"/>
        </w:rPr>
        <w:t xml:space="preserve">    </w:t>
      </w:r>
      <w:r w:rsidR="00B97B80" w:rsidRPr="00C45FE6">
        <w:rPr>
          <w:rFonts w:ascii="Times New Roman" w:hAnsi="Times New Roman"/>
          <w:sz w:val="27"/>
          <w:szCs w:val="27"/>
        </w:rPr>
        <w:t xml:space="preserve">         </w:t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С.А. Кошевой</w:t>
      </w:r>
    </w:p>
    <w:sectPr w:rsidR="004C254D" w:rsidRPr="00B97B80" w:rsidSect="00C45FE6">
      <w:pgSz w:w="11906" w:h="16838"/>
      <w:pgMar w:top="397" w:right="680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FE" w:rsidRDefault="002E00FE" w:rsidP="008944F5">
      <w:pPr>
        <w:spacing w:after="0" w:line="240" w:lineRule="auto"/>
      </w:pPr>
      <w:r>
        <w:separator/>
      </w:r>
    </w:p>
  </w:endnote>
  <w:endnote w:type="continuationSeparator" w:id="0">
    <w:p w:rsidR="002E00FE" w:rsidRDefault="002E00FE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FE" w:rsidRDefault="002E00FE" w:rsidP="008944F5">
      <w:pPr>
        <w:spacing w:after="0" w:line="240" w:lineRule="auto"/>
      </w:pPr>
      <w:r>
        <w:separator/>
      </w:r>
    </w:p>
  </w:footnote>
  <w:footnote w:type="continuationSeparator" w:id="0">
    <w:p w:rsidR="002E00FE" w:rsidRDefault="002E00FE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278C6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2165A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00FE"/>
    <w:rsid w:val="002E47EF"/>
    <w:rsid w:val="00300F2A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C73E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2B47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E7DC8"/>
    <w:rsid w:val="00BF34FE"/>
    <w:rsid w:val="00C12D1C"/>
    <w:rsid w:val="00C13866"/>
    <w:rsid w:val="00C45FE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A58D6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51D2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C0C3-3A6E-4ABD-BF88-FFC4BBB0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2019-09-20T15:39:00Z</cp:lastPrinted>
  <dcterms:created xsi:type="dcterms:W3CDTF">2019-09-24T13:37:00Z</dcterms:created>
  <dcterms:modified xsi:type="dcterms:W3CDTF">2019-09-24T13:37:00Z</dcterms:modified>
</cp:coreProperties>
</file>